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ΕΛΛΗΝΙΚΗ ΔΗΜΟΚΡΑΤΙΑ</w:t>
      </w:r>
      <w:r w:rsidRPr="006A075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ΔΙΟΙΚΗΤΙΚΟ ΠΡΩΤΟΔΙΚΕΙΟ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          </w:t>
      </w:r>
      <w:r w:rsidRPr="006A0752">
        <w:rPr>
          <w:rFonts w:ascii="Arial" w:eastAsia="Times New Roman" w:hAnsi="Arial" w:cs="Arial"/>
          <w:b/>
          <w:bCs/>
          <w:sz w:val="15"/>
          <w:szCs w:val="15"/>
          <w:lang w:eastAsia="el-GR"/>
        </w:rPr>
        <w:t xml:space="preserve"> Α Θ Η Ν ΩΝ</w:t>
      </w:r>
      <w:r w:rsidRPr="006A075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                   </w:t>
      </w:r>
      <w:r w:rsidRPr="006A0752">
        <w:rPr>
          <w:rFonts w:ascii="Arial" w:eastAsia="Times New Roman" w:hAnsi="Arial" w:cs="Arial"/>
          <w:b/>
          <w:bCs/>
          <w:sz w:val="26"/>
          <w:szCs w:val="26"/>
          <w:lang w:eastAsia="el-GR"/>
        </w:rPr>
        <w:t>                                                                 </w:t>
      </w:r>
    </w:p>
    <w:p w:rsidR="006A0752" w:rsidRPr="006A0752" w:rsidRDefault="006A0752" w:rsidP="006A0752">
      <w:pPr>
        <w:spacing w:before="100" w:beforeAutospacing="1" w:after="100" w:afterAutospacing="1" w:line="240" w:lineRule="auto"/>
        <w:ind w:left="3960" w:firstLine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Αθήνα  28 Αυγούστου 2020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                                                                                                </w:t>
      </w:r>
      <w:proofErr w:type="spellStart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Αρ</w:t>
      </w:r>
      <w:proofErr w:type="spellEnd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. </w:t>
      </w:r>
      <w:proofErr w:type="spellStart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πρωτ</w:t>
      </w:r>
      <w:proofErr w:type="spellEnd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. 40501                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Ταχ.Δ</w:t>
      </w:r>
      <w:proofErr w:type="spellEnd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/</w:t>
      </w:r>
      <w:proofErr w:type="spellStart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νση</w:t>
      </w:r>
      <w:proofErr w:type="spellEnd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:         </w:t>
      </w:r>
      <w:proofErr w:type="spellStart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Λ.Ριανκούρ</w:t>
      </w:r>
      <w:proofErr w:type="spellEnd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85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Ταχ</w:t>
      </w:r>
      <w:proofErr w:type="spellEnd"/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 Κώδικας:   115 24 Αθήνα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ΤΕ</w:t>
      </w:r>
      <w:r w:rsidRPr="006A0752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LEFAX</w:t>
      </w: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:           210 6980780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Πληροφορίες:   Γραφείο Προέδρου</w:t>
      </w:r>
    </w:p>
    <w:p w:rsidR="006A0752" w:rsidRPr="006A0752" w:rsidRDefault="006A0752" w:rsidP="006A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Τηλέφωνο:         210 6962366</w:t>
      </w:r>
      <w:r w:rsidRPr="006A075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                    </w:t>
      </w:r>
    </w:p>
    <w:p w:rsidR="006A0752" w:rsidRPr="006A0752" w:rsidRDefault="006A0752" w:rsidP="006A07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sz w:val="26"/>
          <w:szCs w:val="26"/>
          <w:lang w:eastAsia="el-GR"/>
        </w:rPr>
        <w:t> </w:t>
      </w:r>
    </w:p>
    <w:p w:rsidR="006A0752" w:rsidRPr="006A0752" w:rsidRDefault="006A0752" w:rsidP="006A07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sz w:val="26"/>
          <w:szCs w:val="26"/>
          <w:lang w:eastAsia="el-GR"/>
        </w:rPr>
        <w:t> </w:t>
      </w:r>
    </w:p>
    <w:p w:rsidR="006A0752" w:rsidRPr="006A0752" w:rsidRDefault="006A0752" w:rsidP="006A0752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         Προς:  το Δικηγορικό Σύλλογο Αθηνών</w:t>
      </w:r>
    </w:p>
    <w:p w:rsidR="006A0752" w:rsidRDefault="006A0752" w:rsidP="006A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0752">
        <w:rPr>
          <w:rFonts w:ascii="Arial" w:eastAsia="Times New Roman" w:hAnsi="Arial" w:cs="Arial"/>
          <w:sz w:val="24"/>
          <w:szCs w:val="24"/>
          <w:lang w:eastAsia="el-GR"/>
        </w:rPr>
        <w:t>Σας ενημερώνουμε ότι  ενόψει της πρόβλεψης για αυξημένες θερμοκρασίες τις προσεχείς ημέρες και μη λειτουργίας του κλιματισμού στην Υπηρεσία μας, από  σήμερα 28-8-2020 και έως 1-9-2020, οι Γραμματείς θα αποχωρούν στις 12.00, ενώ σε κάθε όροφο θα υπάρχει προσωπικό «ασφαλείας», μέχρι τη λήξη του ωραρίου.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A0752" w:rsidRPr="006A0752" w:rsidRDefault="006A0752" w:rsidP="006A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sz w:val="24"/>
          <w:szCs w:val="24"/>
          <w:lang w:eastAsia="el-GR"/>
        </w:rPr>
        <w:t xml:space="preserve">Επίσης σας ενημερώνουμε ότι το ωράριο στα γραφεία καταθέσεων παραμένει το ίδιο (8.30 έως 13.30) καθώς και οι προγραμματισμένες έδρες θα πραγματοποιηθούν κανονικά. </w:t>
      </w:r>
    </w:p>
    <w:p w:rsidR="006A0752" w:rsidRPr="006A0752" w:rsidRDefault="006A0752" w:rsidP="006A0752">
      <w:pPr>
        <w:spacing w:before="100" w:beforeAutospacing="1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b/>
          <w:bCs/>
          <w:sz w:val="15"/>
          <w:szCs w:val="15"/>
          <w:lang w:eastAsia="el-GR"/>
        </w:rPr>
        <w:t xml:space="preserve">                                </w:t>
      </w:r>
      <w:bookmarkStart w:id="0" w:name="_GoBack"/>
      <w:bookmarkEnd w:id="0"/>
      <w:r w:rsidRPr="006A0752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Ο Πρόεδρος του Τριμελούς Συμβουλίου Διεύθυνσης του Δικαστηρίου</w:t>
      </w:r>
    </w:p>
    <w:p w:rsidR="006A0752" w:rsidRPr="006A0752" w:rsidRDefault="006A0752" w:rsidP="006A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 Νικόλαος Πανταζής</w:t>
      </w:r>
    </w:p>
    <w:p w:rsidR="006A0752" w:rsidRPr="006A0752" w:rsidRDefault="006A0752" w:rsidP="006A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752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Εφέτης  ΔΔ</w:t>
      </w:r>
    </w:p>
    <w:p w:rsidR="001F58F4" w:rsidRPr="006A0752" w:rsidRDefault="001F58F4" w:rsidP="006A07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1F58F4" w:rsidRPr="006A07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D0D"/>
    <w:multiLevelType w:val="multilevel"/>
    <w:tmpl w:val="15BC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52"/>
    <w:rsid w:val="001F58F4"/>
    <w:rsid w:val="006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17E2"/>
  <w15:chartTrackingRefBased/>
  <w15:docId w15:val="{F308C890-E84D-4131-B7EB-C5C5E106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2020-08-28T08:53:00Z</dcterms:created>
  <dcterms:modified xsi:type="dcterms:W3CDTF">2020-08-28T08:54:00Z</dcterms:modified>
</cp:coreProperties>
</file>